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4B" w:rsidRDefault="00C02CA6">
      <w:r w:rsidRPr="00C02CA6">
        <w:rPr>
          <w:lang w:val="ru-RU"/>
        </w:rPr>
        <w:t xml:space="preserve">1 </w:t>
      </w:r>
      <w:r>
        <w:rPr>
          <w:lang w:val="uk-UA"/>
        </w:rPr>
        <w:t>клас</w:t>
      </w:r>
    </w:p>
    <w:p w:rsidR="00D466F1" w:rsidRPr="00D466F1" w:rsidRDefault="00D56056">
      <w:pPr>
        <w:rPr>
          <w:lang w:val="uk-UA"/>
        </w:rPr>
      </w:pPr>
      <w:r>
        <w:rPr>
          <w:lang w:val="uk-UA"/>
        </w:rPr>
        <w:t xml:space="preserve">Звуковий супровід завантажуйте тут </w:t>
      </w:r>
      <w:hyperlink r:id="rId5" w:history="1">
        <w:r w:rsidRPr="004709E1">
          <w:rPr>
            <w:rStyle w:val="a3"/>
            <w:lang w:val="uk-UA"/>
          </w:rPr>
          <w:t>https://www.libra-terra.com.ua/na-dopomohu-vchyteliu/audiododatky/</w:t>
        </w:r>
      </w:hyperlink>
      <w:r>
        <w:rPr>
          <w:lang w:val="uk-UA"/>
        </w:rPr>
        <w:t xml:space="preserve"> </w:t>
      </w:r>
      <w:bookmarkStart w:id="0" w:name="_GoBack"/>
      <w:bookmarkEnd w:id="0"/>
    </w:p>
    <w:p w:rsidR="00C02CA6" w:rsidRPr="00783EA4" w:rsidRDefault="00C02CA6">
      <w:r>
        <w:rPr>
          <w:lang w:val="uk-UA"/>
        </w:rPr>
        <w:t>12.01 Мої іграшки.</w:t>
      </w:r>
      <w:r w:rsidR="00C506C9">
        <w:rPr>
          <w:lang w:val="uk-UA"/>
        </w:rPr>
        <w:t xml:space="preserve"> С.56</w:t>
      </w:r>
      <w:r w:rsidR="00731FAC">
        <w:rPr>
          <w:lang w:val="uk-UA"/>
        </w:rPr>
        <w:t xml:space="preserve"> – розглянути малюнок. Назвати іграшки рідною мовою. Прослухати запис. Вказати іграшки, названі диктором. Повторити назви за записом. Назвати іграшки самостійно.</w:t>
      </w:r>
      <w:r w:rsidR="00783EA4" w:rsidRPr="00783EA4">
        <w:rPr>
          <w:lang w:val="ru-RU"/>
        </w:rPr>
        <w:t xml:space="preserve"> </w:t>
      </w:r>
      <w:r w:rsidR="00783EA4">
        <w:fldChar w:fldCharType="begin"/>
      </w:r>
      <w:r w:rsidR="00783EA4">
        <w:instrText xml:space="preserve"> HYPERLINK "</w:instrText>
      </w:r>
      <w:r w:rsidR="00783EA4" w:rsidRPr="00783EA4">
        <w:instrText>https</w:instrText>
      </w:r>
      <w:r w:rsidR="00783EA4" w:rsidRPr="00783EA4">
        <w:rPr>
          <w:lang w:val="ru-RU"/>
        </w:rPr>
        <w:instrText>://</w:instrText>
      </w:r>
      <w:r w:rsidR="00783EA4" w:rsidRPr="00783EA4">
        <w:instrText>www</w:instrText>
      </w:r>
      <w:r w:rsidR="00783EA4" w:rsidRPr="00783EA4">
        <w:rPr>
          <w:lang w:val="ru-RU"/>
        </w:rPr>
        <w:instrText>.</w:instrText>
      </w:r>
      <w:r w:rsidR="00783EA4" w:rsidRPr="00783EA4">
        <w:instrText>youtube</w:instrText>
      </w:r>
      <w:r w:rsidR="00783EA4" w:rsidRPr="00783EA4">
        <w:rPr>
          <w:lang w:val="ru-RU"/>
        </w:rPr>
        <w:instrText>.</w:instrText>
      </w:r>
      <w:r w:rsidR="00783EA4" w:rsidRPr="00783EA4">
        <w:instrText>com</w:instrText>
      </w:r>
      <w:r w:rsidR="00783EA4" w:rsidRPr="00783EA4">
        <w:rPr>
          <w:lang w:val="ru-RU"/>
        </w:rPr>
        <w:instrText>/</w:instrText>
      </w:r>
      <w:r w:rsidR="00783EA4" w:rsidRPr="00783EA4">
        <w:instrText>watch</w:instrText>
      </w:r>
      <w:r w:rsidR="00783EA4" w:rsidRPr="00783EA4">
        <w:rPr>
          <w:lang w:val="ru-RU"/>
        </w:rPr>
        <w:instrText>?</w:instrText>
      </w:r>
      <w:r w:rsidR="00783EA4" w:rsidRPr="00783EA4">
        <w:instrText>v</w:instrText>
      </w:r>
      <w:r w:rsidR="00783EA4" w:rsidRPr="00783EA4">
        <w:rPr>
          <w:lang w:val="ru-RU"/>
        </w:rPr>
        <w:instrText>=</w:instrText>
      </w:r>
      <w:r w:rsidR="00783EA4" w:rsidRPr="00783EA4">
        <w:instrText>FCfYUMsPPPk</w:instrText>
      </w:r>
      <w:r w:rsidR="00783EA4" w:rsidRPr="00783EA4">
        <w:rPr>
          <w:lang w:val="ru-RU"/>
        </w:rPr>
        <w:instrText>&amp;</w:instrText>
      </w:r>
      <w:r w:rsidR="00783EA4" w:rsidRPr="00783EA4">
        <w:instrText>list</w:instrText>
      </w:r>
      <w:r w:rsidR="00783EA4" w:rsidRPr="00783EA4">
        <w:rPr>
          <w:lang w:val="ru-RU"/>
        </w:rPr>
        <w:instrText>=</w:instrText>
      </w:r>
      <w:r w:rsidR="00783EA4" w:rsidRPr="00783EA4">
        <w:instrText>PLPLUeg</w:instrText>
      </w:r>
      <w:r w:rsidR="00783EA4" w:rsidRPr="00783EA4">
        <w:rPr>
          <w:lang w:val="ru-RU"/>
        </w:rPr>
        <w:instrText>39</w:instrText>
      </w:r>
      <w:r w:rsidR="00783EA4" w:rsidRPr="00783EA4">
        <w:instrText>dgMz</w:instrText>
      </w:r>
      <w:r w:rsidR="00783EA4" w:rsidRPr="00783EA4">
        <w:rPr>
          <w:lang w:val="ru-RU"/>
        </w:rPr>
        <w:instrText>7</w:instrText>
      </w:r>
      <w:r w:rsidR="00783EA4" w:rsidRPr="00783EA4">
        <w:instrText>eqNSF</w:instrText>
      </w:r>
      <w:r w:rsidR="00783EA4" w:rsidRPr="00783EA4">
        <w:rPr>
          <w:lang w:val="ru-RU"/>
        </w:rPr>
        <w:instrText>1</w:instrText>
      </w:r>
      <w:r w:rsidR="00783EA4" w:rsidRPr="00783EA4">
        <w:instrText>tE</w:instrText>
      </w:r>
      <w:r w:rsidR="00783EA4" w:rsidRPr="00783EA4">
        <w:rPr>
          <w:lang w:val="ru-RU"/>
        </w:rPr>
        <w:instrText>97</w:instrText>
      </w:r>
      <w:r w:rsidR="00783EA4" w:rsidRPr="00783EA4">
        <w:instrText>zZqgJUws</w:instrText>
      </w:r>
      <w:r w:rsidR="00783EA4" w:rsidRPr="00783EA4">
        <w:rPr>
          <w:lang w:val="ru-RU"/>
        </w:rPr>
        <w:instrText>50&amp;</w:instrText>
      </w:r>
      <w:r w:rsidR="00783EA4" w:rsidRPr="00783EA4">
        <w:instrText>index</w:instrText>
      </w:r>
      <w:r w:rsidR="00783EA4" w:rsidRPr="00783EA4">
        <w:rPr>
          <w:lang w:val="ru-RU"/>
        </w:rPr>
        <w:instrText>=39</w:instrText>
      </w:r>
      <w:r w:rsidR="00783EA4">
        <w:instrText xml:space="preserve">" </w:instrText>
      </w:r>
      <w:r w:rsidR="00783EA4">
        <w:fldChar w:fldCharType="separate"/>
      </w:r>
      <w:r w:rsidR="00783EA4" w:rsidRPr="004709E1">
        <w:rPr>
          <w:rStyle w:val="a3"/>
        </w:rPr>
        <w:t>https</w:t>
      </w:r>
      <w:r w:rsidR="00783EA4" w:rsidRPr="00783EA4">
        <w:rPr>
          <w:rStyle w:val="a3"/>
        </w:rPr>
        <w:t>://</w:t>
      </w:r>
      <w:r w:rsidR="00783EA4" w:rsidRPr="004709E1">
        <w:rPr>
          <w:rStyle w:val="a3"/>
        </w:rPr>
        <w:t>www</w:t>
      </w:r>
      <w:r w:rsidR="00783EA4" w:rsidRPr="00783EA4">
        <w:rPr>
          <w:rStyle w:val="a3"/>
        </w:rPr>
        <w:t>.</w:t>
      </w:r>
      <w:r w:rsidR="00783EA4" w:rsidRPr="004709E1">
        <w:rPr>
          <w:rStyle w:val="a3"/>
        </w:rPr>
        <w:t>youtube</w:t>
      </w:r>
      <w:r w:rsidR="00783EA4" w:rsidRPr="00783EA4">
        <w:rPr>
          <w:rStyle w:val="a3"/>
        </w:rPr>
        <w:t>.</w:t>
      </w:r>
      <w:r w:rsidR="00783EA4" w:rsidRPr="004709E1">
        <w:rPr>
          <w:rStyle w:val="a3"/>
        </w:rPr>
        <w:t>com</w:t>
      </w:r>
      <w:r w:rsidR="00783EA4" w:rsidRPr="00783EA4">
        <w:rPr>
          <w:rStyle w:val="a3"/>
        </w:rPr>
        <w:t>/</w:t>
      </w:r>
      <w:r w:rsidR="00783EA4" w:rsidRPr="004709E1">
        <w:rPr>
          <w:rStyle w:val="a3"/>
        </w:rPr>
        <w:t>watch</w:t>
      </w:r>
      <w:r w:rsidR="00783EA4" w:rsidRPr="00783EA4">
        <w:rPr>
          <w:rStyle w:val="a3"/>
        </w:rPr>
        <w:t>?</w:t>
      </w:r>
      <w:r w:rsidR="00783EA4" w:rsidRPr="004709E1">
        <w:rPr>
          <w:rStyle w:val="a3"/>
        </w:rPr>
        <w:t>v</w:t>
      </w:r>
      <w:r w:rsidR="00783EA4" w:rsidRPr="00783EA4">
        <w:rPr>
          <w:rStyle w:val="a3"/>
        </w:rPr>
        <w:t>=</w:t>
      </w:r>
      <w:r w:rsidR="00783EA4" w:rsidRPr="004709E1">
        <w:rPr>
          <w:rStyle w:val="a3"/>
        </w:rPr>
        <w:t>FCfYUMsPPPk</w:t>
      </w:r>
      <w:r w:rsidR="00783EA4" w:rsidRPr="00783EA4">
        <w:rPr>
          <w:rStyle w:val="a3"/>
        </w:rPr>
        <w:t>&amp;</w:t>
      </w:r>
      <w:r w:rsidR="00783EA4" w:rsidRPr="004709E1">
        <w:rPr>
          <w:rStyle w:val="a3"/>
        </w:rPr>
        <w:t>list</w:t>
      </w:r>
      <w:r w:rsidR="00783EA4" w:rsidRPr="00783EA4">
        <w:rPr>
          <w:rStyle w:val="a3"/>
        </w:rPr>
        <w:t>=</w:t>
      </w:r>
      <w:r w:rsidR="00783EA4" w:rsidRPr="004709E1">
        <w:rPr>
          <w:rStyle w:val="a3"/>
        </w:rPr>
        <w:t>PLPLUeg</w:t>
      </w:r>
      <w:r w:rsidR="00783EA4" w:rsidRPr="00783EA4">
        <w:rPr>
          <w:rStyle w:val="a3"/>
        </w:rPr>
        <w:t>39</w:t>
      </w:r>
      <w:r w:rsidR="00783EA4" w:rsidRPr="004709E1">
        <w:rPr>
          <w:rStyle w:val="a3"/>
        </w:rPr>
        <w:t>dgMz</w:t>
      </w:r>
      <w:r w:rsidR="00783EA4" w:rsidRPr="00783EA4">
        <w:rPr>
          <w:rStyle w:val="a3"/>
        </w:rPr>
        <w:t>7</w:t>
      </w:r>
      <w:r w:rsidR="00783EA4" w:rsidRPr="004709E1">
        <w:rPr>
          <w:rStyle w:val="a3"/>
        </w:rPr>
        <w:t>eqNSF</w:t>
      </w:r>
      <w:r w:rsidR="00783EA4" w:rsidRPr="00783EA4">
        <w:rPr>
          <w:rStyle w:val="a3"/>
        </w:rPr>
        <w:t>1</w:t>
      </w:r>
      <w:r w:rsidR="00783EA4" w:rsidRPr="004709E1">
        <w:rPr>
          <w:rStyle w:val="a3"/>
        </w:rPr>
        <w:t>tE</w:t>
      </w:r>
      <w:r w:rsidR="00783EA4" w:rsidRPr="00783EA4">
        <w:rPr>
          <w:rStyle w:val="a3"/>
        </w:rPr>
        <w:t>97</w:t>
      </w:r>
      <w:r w:rsidR="00783EA4" w:rsidRPr="004709E1">
        <w:rPr>
          <w:rStyle w:val="a3"/>
        </w:rPr>
        <w:t>zZqgJUws</w:t>
      </w:r>
      <w:r w:rsidR="00783EA4" w:rsidRPr="00783EA4">
        <w:rPr>
          <w:rStyle w:val="a3"/>
        </w:rPr>
        <w:t>50&amp;</w:t>
      </w:r>
      <w:r w:rsidR="00783EA4" w:rsidRPr="004709E1">
        <w:rPr>
          <w:rStyle w:val="a3"/>
        </w:rPr>
        <w:t>index</w:t>
      </w:r>
      <w:r w:rsidR="00783EA4" w:rsidRPr="00783EA4">
        <w:rPr>
          <w:rStyle w:val="a3"/>
        </w:rPr>
        <w:t>=39</w:t>
      </w:r>
      <w:r w:rsidR="00783EA4">
        <w:fldChar w:fldCharType="end"/>
      </w:r>
      <w:r w:rsidR="00783EA4">
        <w:t xml:space="preserve"> </w:t>
      </w:r>
      <w:hyperlink r:id="rId6" w:history="1">
        <w:r w:rsidR="00783EA4" w:rsidRPr="004709E1">
          <w:rPr>
            <w:rStyle w:val="a3"/>
          </w:rPr>
          <w:t>https://www.youtube.com/watch?v=Asb8N0nz9OI</w:t>
        </w:r>
      </w:hyperlink>
      <w:r w:rsidR="00783EA4">
        <w:t xml:space="preserve"> </w:t>
      </w:r>
    </w:p>
    <w:p w:rsidR="00C02CA6" w:rsidRPr="00783EA4" w:rsidRDefault="00C02CA6">
      <w:pPr>
        <w:rPr>
          <w:lang w:val="uk-UA"/>
        </w:rPr>
      </w:pPr>
      <w:r>
        <w:rPr>
          <w:lang w:val="uk-UA"/>
        </w:rPr>
        <w:t>13.01 Що це?</w:t>
      </w:r>
      <w:r w:rsidR="00731FAC">
        <w:rPr>
          <w:lang w:val="uk-UA"/>
        </w:rPr>
        <w:t xml:space="preserve"> С.58. Розглянути малюнок. Прослухати запис. Відтворити. Самостійно «прикрасити» ялинку. Пригадати назви кольорів. «Розфарбувати» ялинкові прикраси.</w:t>
      </w:r>
      <w:r w:rsidR="00735862">
        <w:rPr>
          <w:lang w:val="uk-UA"/>
        </w:rPr>
        <w:t xml:space="preserve"> </w:t>
      </w:r>
      <w:r w:rsidR="00783EA4">
        <w:rPr>
          <w:lang w:val="uk-UA"/>
        </w:rPr>
        <w:fldChar w:fldCharType="begin"/>
      </w:r>
      <w:r w:rsidR="00783EA4">
        <w:rPr>
          <w:lang w:val="uk-UA"/>
        </w:rPr>
        <w:instrText xml:space="preserve"> HYPERLINK "</w:instrText>
      </w:r>
      <w:r w:rsidR="00783EA4" w:rsidRPr="00783EA4">
        <w:rPr>
          <w:lang w:val="uk-UA"/>
        </w:rPr>
        <w:instrText>https://www.youtube.com/watch?v=jYAWf8Y91hA</w:instrText>
      </w:r>
      <w:r w:rsidR="00783EA4">
        <w:rPr>
          <w:lang w:val="uk-UA"/>
        </w:rPr>
        <w:instrText xml:space="preserve">" </w:instrText>
      </w:r>
      <w:r w:rsidR="00783EA4">
        <w:rPr>
          <w:lang w:val="uk-UA"/>
        </w:rPr>
        <w:fldChar w:fldCharType="separate"/>
      </w:r>
      <w:r w:rsidR="00783EA4" w:rsidRPr="004709E1">
        <w:rPr>
          <w:rStyle w:val="a3"/>
          <w:lang w:val="uk-UA"/>
        </w:rPr>
        <w:t>https://www.youtube.com/watch?v=jYAWf8Y91hA</w:t>
      </w:r>
      <w:r w:rsidR="00783EA4">
        <w:rPr>
          <w:lang w:val="uk-UA"/>
        </w:rPr>
        <w:fldChar w:fldCharType="end"/>
      </w:r>
      <w:r w:rsidR="00783EA4" w:rsidRPr="00783EA4">
        <w:rPr>
          <w:lang w:val="ru-RU"/>
        </w:rPr>
        <w:t xml:space="preserve">    </w:t>
      </w:r>
      <w:r w:rsidR="00735862">
        <w:rPr>
          <w:lang w:val="uk-UA"/>
        </w:rPr>
        <w:t>Спробувати розіграти діалог самостій</w:t>
      </w:r>
      <w:r w:rsidR="00735862" w:rsidRPr="00735862">
        <w:rPr>
          <w:lang w:val="uk-UA"/>
        </w:rPr>
        <w:t>но</w:t>
      </w:r>
      <w:r w:rsidR="00735862">
        <w:rPr>
          <w:lang w:val="uk-UA"/>
        </w:rPr>
        <w:t>.</w:t>
      </w:r>
      <w:r w:rsidR="00783EA4" w:rsidRPr="00783EA4">
        <w:rPr>
          <w:lang w:val="ru-RU"/>
        </w:rPr>
        <w:t xml:space="preserve"> </w:t>
      </w:r>
      <w:r w:rsidR="00783EA4">
        <w:rPr>
          <w:lang w:val="uk-UA"/>
        </w:rPr>
        <w:fldChar w:fldCharType="begin"/>
      </w:r>
      <w:r w:rsidR="00783EA4">
        <w:rPr>
          <w:lang w:val="uk-UA"/>
        </w:rPr>
        <w:instrText xml:space="preserve"> HYPERLINK "</w:instrText>
      </w:r>
      <w:r w:rsidR="00783EA4" w:rsidRPr="00783EA4">
        <w:rPr>
          <w:lang w:val="uk-UA"/>
        </w:rPr>
        <w:instrText>https://www.youtube.com/watch?v=Swlv5onn4gg&amp;list=PLPLUeg39dgMz7eqNSF1tE97zZqgJUws50&amp;index=40</w:instrText>
      </w:r>
      <w:r w:rsidR="00783EA4">
        <w:rPr>
          <w:lang w:val="uk-UA"/>
        </w:rPr>
        <w:instrText xml:space="preserve">" </w:instrText>
      </w:r>
      <w:r w:rsidR="00783EA4">
        <w:rPr>
          <w:lang w:val="uk-UA"/>
        </w:rPr>
        <w:fldChar w:fldCharType="separate"/>
      </w:r>
      <w:r w:rsidR="00783EA4" w:rsidRPr="004709E1">
        <w:rPr>
          <w:rStyle w:val="a3"/>
          <w:lang w:val="uk-UA"/>
        </w:rPr>
        <w:t>https://www.youtube.com/watch?v=Swlv5onn4gg&amp;list=PLPLUeg39dgMz7eqNSF1tE97zZqgJUws50&amp;index=40</w:t>
      </w:r>
      <w:r w:rsidR="00783EA4">
        <w:rPr>
          <w:lang w:val="uk-UA"/>
        </w:rPr>
        <w:fldChar w:fldCharType="end"/>
      </w:r>
      <w:r w:rsidR="00783EA4" w:rsidRPr="00783EA4">
        <w:rPr>
          <w:lang w:val="uk-UA"/>
        </w:rPr>
        <w:t xml:space="preserve"> </w:t>
      </w:r>
    </w:p>
    <w:p w:rsidR="00735862" w:rsidRPr="00735862" w:rsidRDefault="00735862">
      <w:r>
        <w:rPr>
          <w:lang w:val="uk-UA"/>
        </w:rPr>
        <w:t xml:space="preserve">- Що це? </w:t>
      </w:r>
      <w:r>
        <w:t>What is this?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-Це (жовтий) дзвоник.</w:t>
      </w:r>
      <w:r>
        <w:t xml:space="preserve"> It`s a (yellow) bell.</w:t>
      </w:r>
    </w:p>
    <w:p w:rsidR="00735862" w:rsidRDefault="00C02CA6">
      <w:pPr>
        <w:rPr>
          <w:lang w:val="ru-RU"/>
        </w:rPr>
      </w:pPr>
      <w:r>
        <w:rPr>
          <w:lang w:val="uk-UA"/>
        </w:rPr>
        <w:t>19.01 Іграшки. Ознай</w:t>
      </w:r>
      <w:r w:rsidRPr="00C02CA6">
        <w:rPr>
          <w:lang w:val="uk-UA"/>
        </w:rPr>
        <w:t>омлення</w:t>
      </w:r>
      <w:r>
        <w:rPr>
          <w:lang w:val="uk-UA"/>
        </w:rPr>
        <w:t xml:space="preserve"> з буквами </w:t>
      </w:r>
      <w:proofErr w:type="spellStart"/>
      <w:r>
        <w:rPr>
          <w:lang w:val="uk-UA"/>
        </w:rPr>
        <w:t>Аа</w:t>
      </w:r>
      <w:proofErr w:type="spellEnd"/>
      <w:r>
        <w:rPr>
          <w:lang w:val="uk-UA"/>
        </w:rPr>
        <w:t xml:space="preserve">, </w:t>
      </w:r>
      <w:r>
        <w:t>Bb</w:t>
      </w:r>
      <w:r w:rsidR="00735862" w:rsidRPr="00735862">
        <w:rPr>
          <w:lang w:val="ru-RU"/>
        </w:rPr>
        <w:t xml:space="preserve">. </w:t>
      </w:r>
      <w:proofErr w:type="spellStart"/>
      <w:r w:rsidR="00735862">
        <w:rPr>
          <w:lang w:val="ru-RU"/>
        </w:rPr>
        <w:t>Повторити</w:t>
      </w:r>
      <w:proofErr w:type="spellEnd"/>
      <w:r w:rsidR="00735862">
        <w:rPr>
          <w:lang w:val="ru-RU"/>
        </w:rPr>
        <w:t xml:space="preserve"> </w:t>
      </w:r>
      <w:proofErr w:type="spellStart"/>
      <w:r w:rsidR="00735862">
        <w:rPr>
          <w:lang w:val="ru-RU"/>
        </w:rPr>
        <w:t>назви</w:t>
      </w:r>
      <w:proofErr w:type="spellEnd"/>
      <w:r w:rsidR="00735862">
        <w:rPr>
          <w:lang w:val="ru-RU"/>
        </w:rPr>
        <w:t xml:space="preserve"> </w:t>
      </w:r>
      <w:proofErr w:type="spellStart"/>
      <w:r w:rsidR="00735862">
        <w:rPr>
          <w:lang w:val="ru-RU"/>
        </w:rPr>
        <w:t>іграшок</w:t>
      </w:r>
      <w:proofErr w:type="spellEnd"/>
      <w:r w:rsidR="00735862">
        <w:rPr>
          <w:lang w:val="ru-RU"/>
        </w:rPr>
        <w:t xml:space="preserve">. За </w:t>
      </w:r>
      <w:proofErr w:type="spellStart"/>
      <w:r w:rsidR="00735862">
        <w:rPr>
          <w:lang w:val="ru-RU"/>
        </w:rPr>
        <w:t>зразком</w:t>
      </w:r>
      <w:proofErr w:type="spellEnd"/>
      <w:r w:rsidR="00735862">
        <w:rPr>
          <w:lang w:val="ru-RU"/>
        </w:rPr>
        <w:t xml:space="preserve"> </w:t>
      </w:r>
    </w:p>
    <w:p w:rsidR="00C02CA6" w:rsidRPr="00783EA4" w:rsidRDefault="00735862">
      <w:pPr>
        <w:rPr>
          <w:lang w:val="uk-UA"/>
        </w:rPr>
      </w:pPr>
      <w:r w:rsidRPr="00735862">
        <w:rPr>
          <w:lang w:val="ru-RU"/>
        </w:rPr>
        <w:t xml:space="preserve">- </w:t>
      </w:r>
      <w:proofErr w:type="spellStart"/>
      <w:r w:rsidRPr="00735862">
        <w:rPr>
          <w:lang w:val="ru-RU"/>
        </w:rPr>
        <w:t>Що</w:t>
      </w:r>
      <w:proofErr w:type="spellEnd"/>
      <w:r w:rsidRPr="00735862">
        <w:rPr>
          <w:lang w:val="ru-RU"/>
        </w:rPr>
        <w:t xml:space="preserve"> </w:t>
      </w:r>
      <w:proofErr w:type="spellStart"/>
      <w:r w:rsidRPr="00735862">
        <w:rPr>
          <w:lang w:val="ru-RU"/>
        </w:rPr>
        <w:t>це</w:t>
      </w:r>
      <w:proofErr w:type="spellEnd"/>
      <w:r w:rsidRPr="00735862">
        <w:rPr>
          <w:lang w:val="ru-RU"/>
        </w:rPr>
        <w:t xml:space="preserve">? </w:t>
      </w:r>
      <w:r w:rsidRPr="00735862">
        <w:t xml:space="preserve">What is this?                                                                                                                                                                 </w:t>
      </w:r>
      <w:proofErr w:type="gramStart"/>
      <w:r w:rsidRPr="00735862">
        <w:t>-</w:t>
      </w:r>
      <w:proofErr w:type="spellStart"/>
      <w:r w:rsidRPr="00735862">
        <w:rPr>
          <w:lang w:val="ru-RU"/>
        </w:rPr>
        <w:t>Це</w:t>
      </w:r>
      <w:proofErr w:type="spellEnd"/>
      <w:r w:rsidRPr="00735862">
        <w:t xml:space="preserve"> (</w:t>
      </w:r>
      <w:proofErr w:type="spellStart"/>
      <w:r w:rsidRPr="00735862">
        <w:rPr>
          <w:lang w:val="ru-RU"/>
        </w:rPr>
        <w:t>жовтий</w:t>
      </w:r>
      <w:proofErr w:type="spellEnd"/>
      <w:r w:rsidRPr="00735862">
        <w:t xml:space="preserve">) </w:t>
      </w:r>
      <w:proofErr w:type="spellStart"/>
      <w:r w:rsidRPr="00735862">
        <w:rPr>
          <w:lang w:val="ru-RU"/>
        </w:rPr>
        <w:t>дзвоник</w:t>
      </w:r>
      <w:proofErr w:type="spellEnd"/>
      <w:r w:rsidRPr="00735862">
        <w:t>.</w:t>
      </w:r>
      <w:proofErr w:type="gramEnd"/>
      <w:r w:rsidRPr="00735862">
        <w:t xml:space="preserve"> It`s a (yellow) bell.</w:t>
      </w:r>
      <w:r>
        <w:rPr>
          <w:lang w:val="uk-UA"/>
        </w:rPr>
        <w:t xml:space="preserve"> Розглянути тварин С.59. Прослухати запис. Повторити. Наголосити, що кожна тварина приноситиме букву. </w:t>
      </w:r>
      <w:hyperlink r:id="rId7" w:history="1">
        <w:r w:rsidR="00783EA4" w:rsidRPr="004709E1">
          <w:rPr>
            <w:rStyle w:val="a3"/>
            <w:lang w:val="uk-UA"/>
          </w:rPr>
          <w:t>https://www.youtube.com/watch?v=9K57E3MRcuM&amp;list=PLPLUeg39dgMz7eqNSF1tE97zZqgJUws50&amp;index=41</w:t>
        </w:r>
      </w:hyperlink>
      <w:r w:rsidR="00783EA4" w:rsidRPr="00783EA4">
        <w:rPr>
          <w:lang w:val="uk-UA"/>
        </w:rPr>
        <w:t xml:space="preserve"> </w:t>
      </w:r>
    </w:p>
    <w:p w:rsidR="00C02CA6" w:rsidRPr="00783EA4" w:rsidRDefault="00C02CA6">
      <w:r>
        <w:rPr>
          <w:lang w:val="uk-UA"/>
        </w:rPr>
        <w:t xml:space="preserve">20.01 Іграшки моїх друзів. Кольори. Повторення букв </w:t>
      </w:r>
      <w:proofErr w:type="spellStart"/>
      <w:r>
        <w:rPr>
          <w:lang w:val="uk-UA"/>
        </w:rPr>
        <w:t>Аа</w:t>
      </w:r>
      <w:proofErr w:type="spellEnd"/>
      <w:r>
        <w:rPr>
          <w:lang w:val="uk-UA"/>
        </w:rPr>
        <w:t xml:space="preserve"> та </w:t>
      </w:r>
      <w:r>
        <w:t>Bb</w:t>
      </w:r>
      <w:r w:rsidR="00404CC3">
        <w:rPr>
          <w:lang w:val="uk-UA"/>
        </w:rPr>
        <w:t>. Повторити назви кольорів.</w:t>
      </w:r>
      <w:r w:rsidR="00783EA4" w:rsidRPr="00783EA4">
        <w:rPr>
          <w:lang w:val="ru-RU"/>
        </w:rPr>
        <w:t xml:space="preserve"> </w:t>
      </w:r>
      <w:r w:rsidR="00404CC3">
        <w:rPr>
          <w:lang w:val="uk-UA"/>
        </w:rPr>
        <w:t xml:space="preserve"> </w:t>
      </w:r>
      <w:hyperlink r:id="rId8" w:history="1">
        <w:r w:rsidR="00783EA4" w:rsidRPr="004709E1">
          <w:rPr>
            <w:rStyle w:val="a3"/>
            <w:lang w:val="uk-UA"/>
          </w:rPr>
          <w:t>https://www.youtube.com/watch?v=ybt2jhCQ3lA</w:t>
        </w:r>
      </w:hyperlink>
      <w:r w:rsidR="00783EA4" w:rsidRPr="00783EA4">
        <w:rPr>
          <w:lang w:val="ru-RU"/>
        </w:rPr>
        <w:t xml:space="preserve">  </w:t>
      </w:r>
      <w:r w:rsidR="00404CC3">
        <w:rPr>
          <w:lang w:val="uk-UA"/>
        </w:rPr>
        <w:t xml:space="preserve">Пригадати назви тварин, які були на минулому </w:t>
      </w:r>
      <w:proofErr w:type="spellStart"/>
      <w:r w:rsidR="00404CC3">
        <w:rPr>
          <w:lang w:val="uk-UA"/>
        </w:rPr>
        <w:t>уроці</w:t>
      </w:r>
      <w:proofErr w:type="spellEnd"/>
      <w:r w:rsidR="00404CC3">
        <w:rPr>
          <w:lang w:val="uk-UA"/>
        </w:rPr>
        <w:t xml:space="preserve"> та букви, які вони принесли. С.60 , впр.1-3 – слухаємо, відтворюємо. Звернути увагу, її – </w:t>
      </w:r>
      <w:r w:rsidR="00404CC3">
        <w:t>her</w:t>
      </w:r>
      <w:r w:rsidR="00404CC3" w:rsidRPr="00404CC3">
        <w:rPr>
          <w:lang w:val="uk-UA"/>
        </w:rPr>
        <w:t xml:space="preserve">, </w:t>
      </w:r>
      <w:r w:rsidR="00404CC3">
        <w:rPr>
          <w:lang w:val="uk-UA"/>
        </w:rPr>
        <w:t>його</w:t>
      </w:r>
      <w:r w:rsidR="00404CC3" w:rsidRPr="00404CC3">
        <w:rPr>
          <w:lang w:val="uk-UA"/>
        </w:rPr>
        <w:t xml:space="preserve"> </w:t>
      </w:r>
      <w:r w:rsidR="00404CC3">
        <w:rPr>
          <w:lang w:val="uk-UA"/>
        </w:rPr>
        <w:t>–</w:t>
      </w:r>
      <w:r w:rsidR="00404CC3">
        <w:t>his</w:t>
      </w:r>
      <w:r w:rsidR="00404CC3" w:rsidRPr="00404CC3">
        <w:rPr>
          <w:lang w:val="uk-UA"/>
        </w:rPr>
        <w:t>.</w:t>
      </w:r>
      <w:r w:rsidR="00783EA4" w:rsidRPr="00783EA4">
        <w:rPr>
          <w:lang w:val="uk-UA"/>
        </w:rPr>
        <w:t xml:space="preserve"> </w:t>
      </w:r>
      <w:hyperlink r:id="rId9" w:history="1">
        <w:r w:rsidR="00783EA4" w:rsidRPr="004709E1">
          <w:rPr>
            <w:rStyle w:val="a3"/>
            <w:lang w:val="uk-UA"/>
          </w:rPr>
          <w:t>https://www.youtube.com/watch?v=76I3j6CY7t4&amp;list=PLPLUeg39dgMz7eqNSF1tE97zZqgJUws50&amp;index=42</w:t>
        </w:r>
      </w:hyperlink>
      <w:r w:rsidR="00783EA4">
        <w:t xml:space="preserve"> </w:t>
      </w:r>
    </w:p>
    <w:sectPr w:rsidR="00C02CA6" w:rsidRPr="00783EA4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35"/>
    <w:rsid w:val="00404CC3"/>
    <w:rsid w:val="00731FAC"/>
    <w:rsid w:val="00735862"/>
    <w:rsid w:val="00783EA4"/>
    <w:rsid w:val="008D6D35"/>
    <w:rsid w:val="00993B4B"/>
    <w:rsid w:val="00C02CA6"/>
    <w:rsid w:val="00C506C9"/>
    <w:rsid w:val="00D466F1"/>
    <w:rsid w:val="00D5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3E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3E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bt2jhCQ3l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K57E3MRcuM&amp;list=PLPLUeg39dgMz7eqNSF1tE97zZqgJUws50&amp;index=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sb8N0nz9O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libra-terra.com.ua/na-dopomohu-vchyteliu/audiododatky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76I3j6CY7t4&amp;list=PLPLUeg39dgMz7eqNSF1tE97zZqgJUws50&amp;index=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2021-01-11T02:41:00Z</dcterms:created>
  <dcterms:modified xsi:type="dcterms:W3CDTF">2021-01-11T03:36:00Z</dcterms:modified>
</cp:coreProperties>
</file>